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after="0" w:line="600" w:lineRule="exact"/>
        <w:jc w:val="left"/>
        <w:textAlignment w:val="baseline"/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/>
        </w:rPr>
        <w:t>汕头市濠江区新引进人才购房补贴申请表</w:t>
      </w:r>
    </w:p>
    <w:tbl>
      <w:tblPr>
        <w:tblStyle w:val="9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1498"/>
        <w:gridCol w:w="857"/>
        <w:gridCol w:w="720"/>
        <w:gridCol w:w="900"/>
        <w:gridCol w:w="890"/>
        <w:gridCol w:w="1090"/>
        <w:gridCol w:w="1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姓名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lang w:eastAsia="zh-CN"/>
              </w:rPr>
              <w:t>出生</w:t>
            </w:r>
          </w:p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lang w:eastAsia="zh-CN"/>
              </w:rPr>
              <w:t>年月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文化程度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专业技术职称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技能等级</w:t>
            </w:r>
          </w:p>
        </w:tc>
        <w:tc>
          <w:tcPr>
            <w:tcW w:w="2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身份证号码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就业创业证号码</w:t>
            </w:r>
          </w:p>
        </w:tc>
        <w:tc>
          <w:tcPr>
            <w:tcW w:w="2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工作单位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联系电话</w:t>
            </w:r>
          </w:p>
        </w:tc>
        <w:tc>
          <w:tcPr>
            <w:tcW w:w="2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劳动合同</w:t>
            </w:r>
          </w:p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起止时间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职工社保</w:t>
            </w:r>
          </w:p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缴费时限</w:t>
            </w:r>
          </w:p>
        </w:tc>
        <w:tc>
          <w:tcPr>
            <w:tcW w:w="2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人才类别</w:t>
            </w:r>
          </w:p>
        </w:tc>
        <w:tc>
          <w:tcPr>
            <w:tcW w:w="77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kern w:val="0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2"/>
              </w:rPr>
              <w:t>□正高级职称专业技术人才</w:t>
            </w:r>
          </w:p>
          <w:p>
            <w:pPr>
              <w:rPr>
                <w:rFonts w:hint="eastAsia" w:ascii="方正仿宋简体" w:hAnsi="方正仿宋简体" w:eastAsia="方正仿宋简体" w:cs="方正仿宋简体"/>
                <w:kern w:val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2"/>
              </w:rPr>
              <w:t>□副高级职称专业技术人才或高级技师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户籍地址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现居住地址</w:t>
            </w:r>
          </w:p>
        </w:tc>
        <w:tc>
          <w:tcPr>
            <w:tcW w:w="2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个人开户银行</w:t>
            </w:r>
          </w:p>
          <w:p>
            <w:pPr>
              <w:pStyle w:val="7"/>
              <w:ind w:left="0" w:leftChars="0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（具体到支行）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银行账号</w:t>
            </w:r>
          </w:p>
        </w:tc>
        <w:tc>
          <w:tcPr>
            <w:tcW w:w="2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申请购房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lang w:eastAsia="zh-CN"/>
              </w:rPr>
              <w:t>补贴</w:t>
            </w:r>
          </w:p>
        </w:tc>
        <w:tc>
          <w:tcPr>
            <w:tcW w:w="77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第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Cs w:val="22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1年/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Cs w:val="22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2年（从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lang w:val="en-US" w:eastAsia="zh-C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年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lang w:val="en-US" w:eastAsia="zh-C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月至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lang w:val="en-US" w:eastAsia="zh-C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年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lang w:val="en-US" w:eastAsia="zh-C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月）购房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lang w:eastAsia="zh-CN"/>
              </w:rPr>
              <w:t>补贴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lang w:val="en-US" w:eastAsia="zh-CN"/>
              </w:rPr>
              <w:t xml:space="preserve">     </w:t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  <w:jc w:val="center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申请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lang w:eastAsia="zh-CN"/>
              </w:rPr>
              <w:t>人</w:t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承诺</w:t>
            </w:r>
          </w:p>
        </w:tc>
        <w:tc>
          <w:tcPr>
            <w:tcW w:w="77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hd w:val="clear" w:color="auto" w:fill="FFFFFF"/>
              <w:spacing w:before="0" w:beforeAutospacing="0" w:after="0" w:afterAutospacing="0" w:line="400" w:lineRule="exact"/>
              <w:ind w:firstLine="480" w:firstLineChars="200"/>
              <w:jc w:val="both"/>
              <w:rPr>
                <w:rFonts w:hint="eastAsia" w:ascii="方正仿宋简体" w:hAnsi="方正仿宋简体" w:eastAsia="方正仿宋简体" w:cs="方正仿宋简体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4"/>
              </w:rPr>
              <w:t>本人承诺知晓和符合有关规定的申报条件，用人单位引进后未享受市级同类</w:t>
            </w:r>
            <w:r>
              <w:rPr>
                <w:rFonts w:hint="eastAsia" w:ascii="方正仿宋简体" w:hAnsi="方正仿宋简体" w:eastAsia="方正仿宋简体" w:cs="方正仿宋简体"/>
                <w:szCs w:val="24"/>
                <w:lang w:eastAsia="zh-CN"/>
              </w:rPr>
              <w:t>补贴</w:t>
            </w:r>
            <w:r>
              <w:rPr>
                <w:rFonts w:hint="eastAsia" w:ascii="方正仿宋简体" w:hAnsi="方正仿宋简体" w:eastAsia="方正仿宋简体" w:cs="方正仿宋简体"/>
                <w:szCs w:val="24"/>
              </w:rPr>
              <w:t>，具备继续履行劳动合同条件。所填内容及提供的所有资料均属真实、无误，若有虚假，将全额退回购房</w:t>
            </w:r>
            <w:r>
              <w:rPr>
                <w:rFonts w:hint="eastAsia" w:ascii="方正仿宋简体" w:hAnsi="方正仿宋简体" w:eastAsia="方正仿宋简体" w:cs="方正仿宋简体"/>
                <w:szCs w:val="24"/>
                <w:lang w:eastAsia="zh-CN"/>
              </w:rPr>
              <w:t>补贴</w:t>
            </w:r>
            <w:r>
              <w:rPr>
                <w:rFonts w:hint="eastAsia" w:ascii="方正仿宋简体" w:hAnsi="方正仿宋简体" w:eastAsia="方正仿宋简体" w:cs="方正仿宋简体"/>
                <w:szCs w:val="24"/>
              </w:rPr>
              <w:t>，并承担相关责任。</w:t>
            </w:r>
          </w:p>
          <w:p>
            <w:pPr>
              <w:widowControl/>
              <w:wordWrap w:val="0"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申请人（本人签名）：</w:t>
            </w:r>
          </w:p>
          <w:p>
            <w:pPr>
              <w:wordWrap w:val="0"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申请时间：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年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月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  <w:jc w:val="center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lang w:eastAsia="zh-CN"/>
              </w:rPr>
              <w:t>所在单位意见</w:t>
            </w:r>
          </w:p>
        </w:tc>
        <w:tc>
          <w:tcPr>
            <w:tcW w:w="77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80" w:firstLineChars="200"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eastAsia="zh-CN"/>
              </w:rPr>
              <w:t>根据补贴相关条件，我单位同意该员工申请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/>
              </w:rPr>
              <w:t>濠江区新引进人才购房补贴。</w:t>
            </w:r>
          </w:p>
          <w:p>
            <w:pPr>
              <w:widowControl/>
              <w:spacing w:line="400" w:lineRule="exact"/>
              <w:ind w:firstLine="3360" w:firstLineChars="1400"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eastAsia="zh-CN"/>
              </w:rPr>
              <w:t>公章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）：</w:t>
            </w:r>
          </w:p>
          <w:p>
            <w:pPr>
              <w:widowControl/>
              <w:spacing w:line="400" w:lineRule="exact"/>
              <w:ind w:firstLine="2880" w:firstLineChars="1200"/>
              <w:jc w:val="left"/>
              <w:rPr>
                <w:rFonts w:hint="eastAsia" w:ascii="方正仿宋简体" w:hAnsi="方正仿宋简体" w:eastAsia="方正仿宋简体" w:cs="方正仿宋简体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申请时间：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年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月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  <w:jc w:val="center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lang w:eastAsia="zh-CN"/>
              </w:rPr>
              <w:t>区人力资源和社会保障局</w:t>
            </w:r>
          </w:p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意见</w:t>
            </w:r>
          </w:p>
        </w:tc>
        <w:tc>
          <w:tcPr>
            <w:tcW w:w="77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80" w:firstLineChars="200"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根据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u w:val="single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文号），申请人属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正高级职称专业技术人才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副高级职称专业技术人才或高级技师，符合新引进人才购房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eastAsia="zh-CN"/>
              </w:rPr>
              <w:t>补贴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条件，按文件要求，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给予其第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年购房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补贴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共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元。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经公示无异议，同意拨款。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4560" w:firstLineChars="1900"/>
              <w:jc w:val="both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（盖章）</w:t>
            </w:r>
          </w:p>
          <w:p>
            <w:pPr>
              <w:wordWrap w:val="0"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年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月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ind w:left="420" w:hanging="422" w:hangingChars="200"/>
        <w:jc w:val="left"/>
        <w:textAlignment w:val="baseline"/>
        <w:rPr>
          <w:rFonts w:hint="eastAsia"/>
          <w:lang w:eastAsia="zh-CN"/>
        </w:rPr>
      </w:pPr>
      <w:r>
        <w:rPr>
          <w:rFonts w:hint="default" w:ascii="方正仿宋简体" w:hAnsi="方正仿宋简体" w:eastAsia="方正仿宋简体" w:cs="方正仿宋简体"/>
          <w:b/>
          <w:bCs/>
          <w:snapToGrid w:val="0"/>
          <w:color w:val="000000"/>
          <w:kern w:val="0"/>
          <w:szCs w:val="21"/>
          <w:lang w:val="en-US" w:eastAsia="zh-CN"/>
        </w:rPr>
        <w:t>注：本表一式3份，区人力资源和社会保障局、用人单位、申请人各存1</w:t>
      </w:r>
      <w:r>
        <w:rPr>
          <w:rFonts w:hint="eastAsia" w:ascii="方正仿宋简体" w:hAnsi="方正仿宋简体" w:eastAsia="方正仿宋简体" w:cs="方正仿宋简体"/>
          <w:b/>
          <w:bCs/>
          <w:snapToGrid w:val="0"/>
          <w:color w:val="000000"/>
          <w:kern w:val="0"/>
          <w:szCs w:val="21"/>
          <w:lang w:val="en-US" w:eastAsia="zh-CN"/>
        </w:rPr>
        <w:t>份。</w:t>
      </w:r>
      <w:bookmarkStart w:id="0" w:name="_GoBack"/>
      <w:bookmarkEnd w:id="0"/>
    </w:p>
    <w:sectPr>
      <w:pgSz w:w="11906" w:h="16838"/>
      <w:pgMar w:top="1587" w:right="1361" w:bottom="1247" w:left="1361" w:header="737" w:footer="1020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4FD669C-3F93-400E-A049-19D1DCE1F3A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F4C8FE2-D0DC-4ABD-B985-082B9FE31E48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A055B5F8-AACD-4528-A106-FBE089C08C96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10745FF5-CF5D-460D-8633-0231E5E8866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yNjE5Njc1MTY2N2E2MjcwNjRjYzllNGQ0OWFiNGYifQ=="/>
  </w:docVars>
  <w:rsids>
    <w:rsidRoot w:val="492A3D4B"/>
    <w:rsid w:val="00023004"/>
    <w:rsid w:val="001272EC"/>
    <w:rsid w:val="00B10501"/>
    <w:rsid w:val="00BC3A1F"/>
    <w:rsid w:val="01983A73"/>
    <w:rsid w:val="045118AB"/>
    <w:rsid w:val="0923190B"/>
    <w:rsid w:val="09500754"/>
    <w:rsid w:val="09A24C04"/>
    <w:rsid w:val="09DF4065"/>
    <w:rsid w:val="0CE9533E"/>
    <w:rsid w:val="0E6905E9"/>
    <w:rsid w:val="12307DC9"/>
    <w:rsid w:val="14295DCB"/>
    <w:rsid w:val="152112F7"/>
    <w:rsid w:val="1D454D96"/>
    <w:rsid w:val="1E8658BA"/>
    <w:rsid w:val="1FB43BC5"/>
    <w:rsid w:val="21BB2543"/>
    <w:rsid w:val="21DE1B8D"/>
    <w:rsid w:val="26E36D60"/>
    <w:rsid w:val="284D401F"/>
    <w:rsid w:val="2853173B"/>
    <w:rsid w:val="2D311A32"/>
    <w:rsid w:val="2D7A65D6"/>
    <w:rsid w:val="2DE07606"/>
    <w:rsid w:val="2E995C87"/>
    <w:rsid w:val="310B421B"/>
    <w:rsid w:val="3132527E"/>
    <w:rsid w:val="3338776D"/>
    <w:rsid w:val="34B47F8E"/>
    <w:rsid w:val="36FA0858"/>
    <w:rsid w:val="3863435C"/>
    <w:rsid w:val="39202096"/>
    <w:rsid w:val="3F7C623B"/>
    <w:rsid w:val="43990330"/>
    <w:rsid w:val="44EA5C13"/>
    <w:rsid w:val="455A1760"/>
    <w:rsid w:val="475A0F7B"/>
    <w:rsid w:val="492A3D4B"/>
    <w:rsid w:val="49D01C77"/>
    <w:rsid w:val="4A972B7A"/>
    <w:rsid w:val="4AA25D65"/>
    <w:rsid w:val="4B35056B"/>
    <w:rsid w:val="4C9C2D72"/>
    <w:rsid w:val="4E555208"/>
    <w:rsid w:val="515B3DC5"/>
    <w:rsid w:val="525C4999"/>
    <w:rsid w:val="564D2395"/>
    <w:rsid w:val="5B76471A"/>
    <w:rsid w:val="60DE1567"/>
    <w:rsid w:val="63AF5E92"/>
    <w:rsid w:val="65507F70"/>
    <w:rsid w:val="658D695D"/>
    <w:rsid w:val="66405181"/>
    <w:rsid w:val="690A6533"/>
    <w:rsid w:val="69527590"/>
    <w:rsid w:val="6CA32C27"/>
    <w:rsid w:val="6F764EA8"/>
    <w:rsid w:val="7027728A"/>
    <w:rsid w:val="7EC46816"/>
    <w:rsid w:val="7F0B335A"/>
    <w:rsid w:val="7F46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  <w:rPr>
      <w:rFonts w:eastAsia="宋体"/>
      <w:sz w:val="21"/>
    </w:rPr>
  </w:style>
  <w:style w:type="paragraph" w:styleId="3">
    <w:name w:val="Quote"/>
    <w:basedOn w:val="1"/>
    <w:next w:val="1"/>
    <w:autoRedefine/>
    <w:qFormat/>
    <w:uiPriority w:val="99"/>
    <w:pPr>
      <w:widowControl/>
      <w:wordWrap w:val="0"/>
      <w:spacing w:before="200" w:after="160"/>
      <w:ind w:left="864" w:right="864"/>
      <w:jc w:val="center"/>
    </w:pPr>
    <w:rPr>
      <w:rFonts w:ascii="Times New Roman" w:hAnsi="Times New Roman"/>
      <w:i/>
      <w:kern w:val="0"/>
      <w:szCs w:val="2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footnote text"/>
    <w:basedOn w:val="1"/>
    <w:autoRedefine/>
    <w:qFormat/>
    <w:uiPriority w:val="0"/>
    <w:pPr>
      <w:snapToGrid w:val="0"/>
      <w:jc w:val="left"/>
    </w:pPr>
    <w:rPr>
      <w:sz w:val="18"/>
      <w:szCs w:val="18"/>
    </w:rPr>
  </w:style>
  <w:style w:type="paragraph" w:styleId="7">
    <w:name w:val="toc 2"/>
    <w:basedOn w:val="1"/>
    <w:next w:val="1"/>
    <w:autoRedefine/>
    <w:qFormat/>
    <w:uiPriority w:val="0"/>
    <w:pPr>
      <w:ind w:left="200" w:leftChars="200"/>
    </w:pPr>
  </w:style>
  <w:style w:type="paragraph" w:styleId="8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Body text|1"/>
    <w:basedOn w:val="1"/>
    <w:autoRedefine/>
    <w:qFormat/>
    <w:uiPriority w:val="0"/>
    <w:pPr>
      <w:widowControl w:val="0"/>
      <w:shd w:val="clear" w:color="auto" w:fill="auto"/>
      <w:spacing w:line="406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965</Words>
  <Characters>965</Characters>
  <Lines>10</Lines>
  <Paragraphs>3</Paragraphs>
  <TotalTime>4</TotalTime>
  <ScaleCrop>false</ScaleCrop>
  <LinksUpToDate>false</LinksUpToDate>
  <CharactersWithSpaces>1188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2021-09-08T02:52:00Z</dcterms:created>
  <dc:creator>Peng</dc:creator>
  <cp:lastModifiedBy>Shan·er</cp:lastModifiedBy>
  <cp:lastPrinted>2024-07-12T07:03:00Z</cp:lastPrinted>
  <dcterms:modified xsi:type="dcterms:W3CDTF">2024-07-12T07:32:27Z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9E6AAC2F8A63458E95DC0129CF099548_13</vt:lpwstr>
  </property>
</Properties>
</file>